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F" w:rsidRPr="00112755" w:rsidRDefault="0017453F" w:rsidP="001127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sz w:val="28"/>
          <w:szCs w:val="28"/>
        </w:rPr>
        <w:t>"</w:t>
      </w:r>
      <w:r w:rsidRPr="00112755">
        <w:rPr>
          <w:rFonts w:ascii="Times New Roman" w:hAnsi="Times New Roman"/>
          <w:b/>
          <w:sz w:val="28"/>
          <w:szCs w:val="28"/>
        </w:rPr>
        <w:t>ДОРОЖНАЯ КАРТА</w:t>
      </w:r>
      <w:r w:rsidRPr="00112755">
        <w:rPr>
          <w:rFonts w:ascii="Times New Roman" w:hAnsi="Times New Roman"/>
          <w:bCs/>
          <w:sz w:val="28"/>
          <w:szCs w:val="28"/>
        </w:rPr>
        <w:t>"</w:t>
      </w:r>
    </w:p>
    <w:p w:rsidR="00112755" w:rsidRPr="00112755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bCs/>
          <w:sz w:val="28"/>
          <w:szCs w:val="28"/>
        </w:rPr>
        <w:t>по реализации инициативы "</w:t>
      </w:r>
      <w:proofErr w:type="spellStart"/>
      <w:r w:rsidR="00112755">
        <w:rPr>
          <w:rFonts w:ascii="Times New Roman" w:hAnsi="Times New Roman"/>
          <w:bCs/>
          <w:sz w:val="28"/>
          <w:szCs w:val="28"/>
        </w:rPr>
        <w:t>Мультисенсориум</w:t>
      </w:r>
      <w:proofErr w:type="spellEnd"/>
      <w:r w:rsidR="00112755">
        <w:rPr>
          <w:rFonts w:ascii="Times New Roman" w:hAnsi="Times New Roman"/>
          <w:bCs/>
          <w:sz w:val="28"/>
          <w:szCs w:val="28"/>
        </w:rPr>
        <w:t xml:space="preserve"> "</w:t>
      </w:r>
      <w:r w:rsidR="00DD3F3A" w:rsidRPr="00112755">
        <w:rPr>
          <w:rFonts w:ascii="Times New Roman" w:hAnsi="Times New Roman"/>
          <w:bCs/>
          <w:sz w:val="28"/>
          <w:szCs w:val="28"/>
        </w:rPr>
        <w:t>Северное сияние</w:t>
      </w:r>
      <w:r w:rsidRPr="00112755">
        <w:rPr>
          <w:rFonts w:ascii="Times New Roman" w:hAnsi="Times New Roman"/>
          <w:bCs/>
          <w:sz w:val="28"/>
          <w:szCs w:val="28"/>
        </w:rPr>
        <w:t>"</w:t>
      </w:r>
      <w:r w:rsidR="00005E3E" w:rsidRPr="00112755">
        <w:rPr>
          <w:rFonts w:ascii="Times New Roman" w:hAnsi="Times New Roman"/>
          <w:bCs/>
          <w:sz w:val="28"/>
          <w:szCs w:val="28"/>
        </w:rPr>
        <w:t xml:space="preserve"> </w:t>
      </w:r>
    </w:p>
    <w:p w:rsidR="0017453F" w:rsidRPr="00112755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bCs/>
          <w:sz w:val="28"/>
          <w:szCs w:val="28"/>
        </w:rPr>
        <w:t xml:space="preserve">проекта </w:t>
      </w:r>
      <w:r w:rsidRPr="00112755">
        <w:rPr>
          <w:rFonts w:ascii="Times New Roman" w:hAnsi="Times New Roman"/>
          <w:sz w:val="28"/>
          <w:szCs w:val="28"/>
        </w:rPr>
        <w:t>"Бюджет твоих возможностей</w:t>
      </w:r>
      <w:r w:rsidRPr="00112755">
        <w:rPr>
          <w:rFonts w:ascii="Times New Roman" w:hAnsi="Times New Roman"/>
          <w:bCs/>
          <w:sz w:val="28"/>
          <w:szCs w:val="28"/>
        </w:rPr>
        <w:t>"</w:t>
      </w:r>
    </w:p>
    <w:p w:rsidR="0017453F" w:rsidRPr="00370663" w:rsidRDefault="0017453F" w:rsidP="00B153B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1678"/>
        <w:gridCol w:w="3283"/>
        <w:gridCol w:w="2410"/>
        <w:gridCol w:w="1984"/>
      </w:tblGrid>
      <w:tr w:rsidR="003A1CC9" w:rsidRPr="00370663" w:rsidTr="003A1CC9">
        <w:trPr>
          <w:trHeight w:val="395"/>
        </w:trPr>
        <w:tc>
          <w:tcPr>
            <w:tcW w:w="675" w:type="dxa"/>
            <w:vMerge w:val="restart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06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6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инициативы*</w:t>
            </w:r>
          </w:p>
        </w:tc>
        <w:tc>
          <w:tcPr>
            <w:tcW w:w="3379" w:type="dxa"/>
            <w:gridSpan w:val="2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83" w:type="dxa"/>
            <w:vMerge w:val="restart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  <w:r w:rsidRPr="00370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1984" w:type="dxa"/>
            <w:vMerge w:val="restart"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3A1CC9" w:rsidRPr="00370663" w:rsidTr="003A1CC9">
        <w:trPr>
          <w:trHeight w:val="395"/>
        </w:trPr>
        <w:tc>
          <w:tcPr>
            <w:tcW w:w="675" w:type="dxa"/>
            <w:vMerge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CC9" w:rsidRDefault="003A1CC9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A1CC9" w:rsidRPr="00370663" w:rsidRDefault="003A1CC9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3A1CC9" w:rsidRPr="00112755" w:rsidRDefault="003A1CC9" w:rsidP="0011275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</w:rPr>
            </w:pPr>
            <w:r w:rsidRPr="00112755">
              <w:rPr>
                <w:rFonts w:ascii="Times New Roman" w:hAnsi="Times New Roman"/>
              </w:rPr>
              <w:t>(ДД/ММ/ГГ)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  <w:p w:rsidR="003A1CC9" w:rsidRPr="00112755" w:rsidRDefault="003A1CC9" w:rsidP="0011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755">
              <w:rPr>
                <w:rFonts w:ascii="Times New Roman" w:hAnsi="Times New Roman"/>
              </w:rPr>
              <w:t>(ДД/ММ/ГГ)</w:t>
            </w:r>
          </w:p>
        </w:tc>
        <w:tc>
          <w:tcPr>
            <w:tcW w:w="3283" w:type="dxa"/>
            <w:vMerge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1CC9" w:rsidRPr="00370663" w:rsidRDefault="003A1CC9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C9" w:rsidRPr="00370663" w:rsidTr="003A1CC9">
        <w:trPr>
          <w:trHeight w:val="947"/>
        </w:trPr>
        <w:tc>
          <w:tcPr>
            <w:tcW w:w="675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Разработка проектно-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запрос коммерческих предложений</w:t>
            </w:r>
          </w:p>
        </w:tc>
        <w:tc>
          <w:tcPr>
            <w:tcW w:w="1701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67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3283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410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Евгеньевна, 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3A1CC9" w:rsidRPr="00370663" w:rsidTr="003A1CC9">
        <w:trPr>
          <w:trHeight w:val="404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помещения (замена оконных блоков, радиаторов отопления, ремонт системы электроснабжения и освещения, косметический ремонт)</w:t>
            </w:r>
          </w:p>
        </w:tc>
        <w:tc>
          <w:tcPr>
            <w:tcW w:w="1701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678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3283" w:type="dxa"/>
            <w:shd w:val="clear" w:color="auto" w:fill="auto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410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04"/>
        </w:trPr>
        <w:tc>
          <w:tcPr>
            <w:tcW w:w="675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Ходатайство в департамент образования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E3E">
              <w:rPr>
                <w:rFonts w:ascii="Times New Roman" w:hAnsi="Times New Roman"/>
                <w:sz w:val="24"/>
                <w:szCs w:val="24"/>
              </w:rPr>
              <w:t xml:space="preserve"> о предоставлении целевой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субсидии на реализацию проекта 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CC9" w:rsidRPr="00861594" w:rsidRDefault="003A1CC9" w:rsidP="0011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67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департамента образования;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Окрепилова Анастасия Леонидовна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04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Заключение соглашений о предоставлении субсидий на иные цели</w:t>
            </w:r>
          </w:p>
        </w:tc>
        <w:tc>
          <w:tcPr>
            <w:tcW w:w="1701" w:type="dxa"/>
          </w:tcPr>
          <w:p w:rsidR="003A1CC9" w:rsidRPr="00861594" w:rsidRDefault="003A1CC9" w:rsidP="0011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Городского округа "Город Архангельск",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департамента образования;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Окрепилова Анастасия Леонидовна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04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сение изменений в  ПФХД  МБДОУ "Детский сад №39"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утверждение ПФХД </w:t>
            </w:r>
          </w:p>
        </w:tc>
        <w:tc>
          <w:tcPr>
            <w:tcW w:w="1701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 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17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  <w:tc>
          <w:tcPr>
            <w:tcW w:w="1984" w:type="dxa"/>
          </w:tcPr>
          <w:p w:rsidR="003A1CC9" w:rsidRPr="004C4417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10"/>
        </w:trPr>
        <w:tc>
          <w:tcPr>
            <w:tcW w:w="675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закупок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План – график  </w:t>
            </w:r>
          </w:p>
        </w:tc>
        <w:tc>
          <w:tcPr>
            <w:tcW w:w="1701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17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  <w:tc>
          <w:tcPr>
            <w:tcW w:w="1984" w:type="dxa"/>
          </w:tcPr>
          <w:p w:rsidR="003A1CC9" w:rsidRPr="004C4417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539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013"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для осуществления закупки конкурентным способом, проекта контракта для проведения конкурсной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при необходимости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направление заявки в контрактное агентство</w:t>
            </w:r>
            <w:r w:rsidRPr="00FD5A76"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Архангельской области)</w:t>
            </w:r>
            <w:r w:rsidRPr="00FD5A76"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  <w:t xml:space="preserve"> </w:t>
            </w:r>
          </w:p>
        </w:tc>
        <w:tc>
          <w:tcPr>
            <w:tcW w:w="1701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1678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3283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2410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  <w:tc>
          <w:tcPr>
            <w:tcW w:w="1984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09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конкурсной процедуры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для определения исполнителя контракта</w:t>
            </w:r>
          </w:p>
        </w:tc>
        <w:tc>
          <w:tcPr>
            <w:tcW w:w="1701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  <w:r>
              <w:rPr>
                <w:rFonts w:ascii="Times New Roman" w:hAnsi="Times New Roman"/>
                <w:sz w:val="24"/>
                <w:szCs w:val="24"/>
              </w:rPr>
              <w:t>, Контрактное агентство Архангельской области</w:t>
            </w:r>
          </w:p>
        </w:tc>
        <w:tc>
          <w:tcPr>
            <w:tcW w:w="2410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  <w:tc>
          <w:tcPr>
            <w:tcW w:w="1984" w:type="dxa"/>
          </w:tcPr>
          <w:p w:rsidR="003A1CC9" w:rsidRPr="006B09A2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1CC9" w:rsidRPr="00370663" w:rsidTr="003A1CC9">
        <w:trPr>
          <w:trHeight w:val="402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 (в соответствии с Федеральным законом № 44-ФЗ)</w:t>
            </w:r>
          </w:p>
        </w:tc>
        <w:tc>
          <w:tcPr>
            <w:tcW w:w="1701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678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3946">
              <w:rPr>
                <w:rFonts w:ascii="Times New Roman" w:hAnsi="Times New Roman"/>
                <w:sz w:val="24"/>
                <w:szCs w:val="24"/>
              </w:rPr>
              <w:t>.07.2024</w:t>
            </w:r>
          </w:p>
        </w:tc>
        <w:tc>
          <w:tcPr>
            <w:tcW w:w="3283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2410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Елена Евгеньевна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C9" w:rsidRPr="00370663" w:rsidTr="003A1CC9">
        <w:trPr>
          <w:trHeight w:val="408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становка оборудования</w:t>
            </w:r>
          </w:p>
        </w:tc>
        <w:tc>
          <w:tcPr>
            <w:tcW w:w="1701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167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15.09.2024</w:t>
            </w:r>
          </w:p>
        </w:tc>
        <w:tc>
          <w:tcPr>
            <w:tcW w:w="3283" w:type="dxa"/>
            <w:shd w:val="clear" w:color="auto" w:fill="auto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C9" w:rsidRPr="00370663" w:rsidTr="003A1CC9">
        <w:trPr>
          <w:trHeight w:val="408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программ активностей, обучение педагогов.</w:t>
            </w:r>
          </w:p>
        </w:tc>
        <w:tc>
          <w:tcPr>
            <w:tcW w:w="1701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167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3283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2410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Иняхина Анна Владимировна</w:t>
            </w:r>
          </w:p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r>
              <w:rPr>
                <w:rFonts w:ascii="Times New Roman" w:hAnsi="Times New Roman"/>
                <w:sz w:val="24"/>
                <w:szCs w:val="24"/>
              </w:rPr>
              <w:t>, Ежова Людмила Андреевна, учитель-дефектолог</w:t>
            </w:r>
          </w:p>
        </w:tc>
        <w:tc>
          <w:tcPr>
            <w:tcW w:w="1984" w:type="dxa"/>
          </w:tcPr>
          <w:p w:rsidR="003A1CC9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C9" w:rsidRPr="00370663" w:rsidTr="003A1CC9">
        <w:trPr>
          <w:trHeight w:val="408"/>
        </w:trPr>
        <w:tc>
          <w:tcPr>
            <w:tcW w:w="675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площадки </w:t>
            </w:r>
          </w:p>
          <w:p w:rsidR="003A1CC9" w:rsidRPr="00CA2584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проекта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Мультисенсориум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"Северное сияние"</w:t>
            </w:r>
          </w:p>
        </w:tc>
        <w:tc>
          <w:tcPr>
            <w:tcW w:w="1701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1678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04.10.2024</w:t>
            </w:r>
          </w:p>
        </w:tc>
        <w:tc>
          <w:tcPr>
            <w:tcW w:w="3283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Городского округа "Город Архангельск",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2410" w:type="dxa"/>
            <w:shd w:val="clear" w:color="auto" w:fill="auto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Филиппова Елена Евгеньевна, заведующий </w:t>
            </w:r>
          </w:p>
        </w:tc>
        <w:tc>
          <w:tcPr>
            <w:tcW w:w="1984" w:type="dxa"/>
          </w:tcPr>
          <w:p w:rsidR="003A1CC9" w:rsidRPr="00370663" w:rsidRDefault="003A1CC9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53F" w:rsidRPr="00370663" w:rsidRDefault="0017453F" w:rsidP="00C407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7453F" w:rsidRPr="00370663" w:rsidSect="003A1CC9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05E3E"/>
    <w:rsid w:val="00026A3A"/>
    <w:rsid w:val="00043610"/>
    <w:rsid w:val="00083E0A"/>
    <w:rsid w:val="000973D6"/>
    <w:rsid w:val="00112755"/>
    <w:rsid w:val="0014498A"/>
    <w:rsid w:val="001573E8"/>
    <w:rsid w:val="0017453F"/>
    <w:rsid w:val="00193568"/>
    <w:rsid w:val="001F2013"/>
    <w:rsid w:val="001F5C34"/>
    <w:rsid w:val="00206BCB"/>
    <w:rsid w:val="00252D2E"/>
    <w:rsid w:val="002812A0"/>
    <w:rsid w:val="002A6D15"/>
    <w:rsid w:val="002E3946"/>
    <w:rsid w:val="00327589"/>
    <w:rsid w:val="003302BF"/>
    <w:rsid w:val="00370663"/>
    <w:rsid w:val="00370972"/>
    <w:rsid w:val="003A1CC9"/>
    <w:rsid w:val="003C497B"/>
    <w:rsid w:val="003D1C27"/>
    <w:rsid w:val="00400A0E"/>
    <w:rsid w:val="00444CCD"/>
    <w:rsid w:val="004566BD"/>
    <w:rsid w:val="00490A77"/>
    <w:rsid w:val="004C4417"/>
    <w:rsid w:val="004C511B"/>
    <w:rsid w:val="004E5B18"/>
    <w:rsid w:val="00544444"/>
    <w:rsid w:val="00544858"/>
    <w:rsid w:val="0054501D"/>
    <w:rsid w:val="0055429C"/>
    <w:rsid w:val="00566BFC"/>
    <w:rsid w:val="005B1949"/>
    <w:rsid w:val="006810B9"/>
    <w:rsid w:val="006B09A2"/>
    <w:rsid w:val="00751743"/>
    <w:rsid w:val="00861594"/>
    <w:rsid w:val="00865E08"/>
    <w:rsid w:val="00897624"/>
    <w:rsid w:val="008B2802"/>
    <w:rsid w:val="008C45BE"/>
    <w:rsid w:val="00915F65"/>
    <w:rsid w:val="0093235E"/>
    <w:rsid w:val="0099202A"/>
    <w:rsid w:val="00A7702F"/>
    <w:rsid w:val="00A854B3"/>
    <w:rsid w:val="00A866E3"/>
    <w:rsid w:val="00A96743"/>
    <w:rsid w:val="00AA6240"/>
    <w:rsid w:val="00AA7B1A"/>
    <w:rsid w:val="00AF1684"/>
    <w:rsid w:val="00B153BE"/>
    <w:rsid w:val="00B2737D"/>
    <w:rsid w:val="00B46D58"/>
    <w:rsid w:val="00B766CA"/>
    <w:rsid w:val="00B86420"/>
    <w:rsid w:val="00BE0450"/>
    <w:rsid w:val="00C06544"/>
    <w:rsid w:val="00C23552"/>
    <w:rsid w:val="00C40753"/>
    <w:rsid w:val="00C73E4A"/>
    <w:rsid w:val="00C7428D"/>
    <w:rsid w:val="00CA2584"/>
    <w:rsid w:val="00CB7EC8"/>
    <w:rsid w:val="00D00AD3"/>
    <w:rsid w:val="00D63028"/>
    <w:rsid w:val="00D83336"/>
    <w:rsid w:val="00DD3F3A"/>
    <w:rsid w:val="00DE3D85"/>
    <w:rsid w:val="00E12083"/>
    <w:rsid w:val="00E30530"/>
    <w:rsid w:val="00E3684D"/>
    <w:rsid w:val="00E53FAB"/>
    <w:rsid w:val="00E76A89"/>
    <w:rsid w:val="00EA060F"/>
    <w:rsid w:val="00EB0671"/>
    <w:rsid w:val="00EB0889"/>
    <w:rsid w:val="00EE51D5"/>
    <w:rsid w:val="00F20739"/>
    <w:rsid w:val="00F24B51"/>
    <w:rsid w:val="00F60E5D"/>
    <w:rsid w:val="00FA4203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22</cp:revision>
  <cp:lastPrinted>2024-04-10T08:53:00Z</cp:lastPrinted>
  <dcterms:created xsi:type="dcterms:W3CDTF">2022-03-30T08:40:00Z</dcterms:created>
  <dcterms:modified xsi:type="dcterms:W3CDTF">2024-06-27T09:50:00Z</dcterms:modified>
</cp:coreProperties>
</file>